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541" w:rsidRDefault="00850541" w:rsidP="00753400">
      <w:pPr>
        <w:pStyle w:val="CHUIN"/>
        <w:jc w:val="center"/>
        <w:rPr>
          <w:color w:val="auto"/>
        </w:rPr>
      </w:pPr>
    </w:p>
    <w:p w:rsidR="00753400" w:rsidRPr="00850541" w:rsidRDefault="00753400" w:rsidP="00753400">
      <w:pPr>
        <w:pStyle w:val="CHUIN"/>
        <w:jc w:val="center"/>
        <w:rPr>
          <w:color w:val="auto"/>
          <w:sz w:val="36"/>
          <w:szCs w:val="36"/>
        </w:rPr>
      </w:pPr>
      <w:r w:rsidRPr="00850541">
        <w:rPr>
          <w:color w:val="auto"/>
          <w:sz w:val="36"/>
          <w:szCs w:val="36"/>
        </w:rPr>
        <w:t>THUYẾT MINH TỔNG HỢP</w:t>
      </w:r>
    </w:p>
    <w:p w:rsidR="00753400" w:rsidRPr="006951E0" w:rsidRDefault="00753400" w:rsidP="00753400">
      <w:pPr>
        <w:pStyle w:val="CHUIN"/>
        <w:rPr>
          <w:color w:val="auto"/>
        </w:rPr>
      </w:pPr>
    </w:p>
    <w:p w:rsidR="00EC4D9D" w:rsidRPr="00EC4D9D" w:rsidRDefault="00EC4D9D" w:rsidP="00EC4D9D">
      <w:pPr>
        <w:spacing w:before="120" w:after="120" w:line="240" w:lineRule="auto"/>
        <w:jc w:val="center"/>
        <w:rPr>
          <w:rFonts w:cs="Times New Roman"/>
          <w:sz w:val="36"/>
          <w:szCs w:val="36"/>
        </w:rPr>
      </w:pPr>
      <w:r w:rsidRPr="00EC4D9D">
        <w:rPr>
          <w:rFonts w:cs="Times New Roman"/>
          <w:sz w:val="36"/>
          <w:szCs w:val="36"/>
        </w:rPr>
        <w:t xml:space="preserve">ĐIỀU CHỈNH TỔNG THỂ QUY HOẠCH CHUNG XÂY DỰNG TỶ LỆ 1/5.000 ĐÔ THỊ LONG GIAO </w:t>
      </w:r>
    </w:p>
    <w:p w:rsidR="00EC4D9D" w:rsidRPr="00EC4D9D" w:rsidRDefault="00EC4D9D" w:rsidP="00EC4D9D">
      <w:pPr>
        <w:spacing w:before="120" w:after="120" w:line="240" w:lineRule="auto"/>
        <w:jc w:val="center"/>
        <w:rPr>
          <w:rFonts w:cs="Times New Roman"/>
          <w:sz w:val="36"/>
          <w:szCs w:val="36"/>
        </w:rPr>
      </w:pPr>
      <w:r w:rsidRPr="00EC4D9D">
        <w:rPr>
          <w:rFonts w:cs="Times New Roman"/>
          <w:sz w:val="36"/>
          <w:szCs w:val="36"/>
        </w:rPr>
        <w:t>HUYỆN CẨM MỸ - TỈNH ĐỒNG NAI.</w:t>
      </w:r>
    </w:p>
    <w:p w:rsidR="00EC4D9D" w:rsidRPr="00EC4D9D" w:rsidRDefault="00BB02E7" w:rsidP="00EC4D9D">
      <w:pPr>
        <w:spacing w:before="120" w:after="120" w:line="24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GIAI ĐOẠN </w:t>
      </w:r>
      <w:r w:rsidR="00EC4D9D" w:rsidRPr="00EC4D9D">
        <w:rPr>
          <w:rFonts w:cs="Times New Roman"/>
          <w:szCs w:val="28"/>
        </w:rPr>
        <w:t>ĐẾN NĂM 2030 VÀ TẦM NHÌN ĐẾN NĂM 2050</w:t>
      </w:r>
    </w:p>
    <w:p w:rsidR="00000F15" w:rsidRPr="006951E0" w:rsidRDefault="00000F15" w:rsidP="00680E64">
      <w:pPr>
        <w:pStyle w:val="CHUIN"/>
        <w:jc w:val="center"/>
        <w:rPr>
          <w:color w:val="auto"/>
        </w:rPr>
      </w:pPr>
    </w:p>
    <w:p w:rsidR="00753400" w:rsidRPr="006951E0" w:rsidRDefault="00753400" w:rsidP="00680E64">
      <w:pPr>
        <w:pStyle w:val="CHUIN"/>
        <w:jc w:val="center"/>
        <w:rPr>
          <w:color w:val="auto"/>
        </w:rPr>
      </w:pPr>
    </w:p>
    <w:p w:rsidR="00753400" w:rsidRPr="006951E0" w:rsidRDefault="006951E0" w:rsidP="00753400">
      <w:pPr>
        <w:pStyle w:val="CHUIN"/>
        <w:jc w:val="right"/>
        <w:rPr>
          <w:b w:val="0"/>
          <w:color w:val="auto"/>
          <w:sz w:val="27"/>
          <w:szCs w:val="27"/>
        </w:rPr>
      </w:pPr>
      <w:r>
        <w:rPr>
          <w:b w:val="0"/>
          <w:color w:val="auto"/>
          <w:sz w:val="27"/>
          <w:szCs w:val="27"/>
        </w:rPr>
        <w:t>Cẩm Mỹ</w:t>
      </w:r>
      <w:r w:rsidR="00753400" w:rsidRPr="006951E0">
        <w:rPr>
          <w:b w:val="0"/>
          <w:color w:val="auto"/>
          <w:sz w:val="27"/>
          <w:szCs w:val="27"/>
        </w:rPr>
        <w:t>, ngày…tháng…năm 201</w:t>
      </w:r>
      <w:r w:rsidR="00181BA7">
        <w:rPr>
          <w:b w:val="0"/>
          <w:color w:val="auto"/>
          <w:sz w:val="27"/>
          <w:szCs w:val="27"/>
        </w:rPr>
        <w:t>9</w:t>
      </w:r>
    </w:p>
    <w:p w:rsidR="00753400" w:rsidRPr="006951E0" w:rsidRDefault="00753400" w:rsidP="00680E64">
      <w:pPr>
        <w:pStyle w:val="CHUIN"/>
        <w:jc w:val="center"/>
        <w:rPr>
          <w:color w:val="auto"/>
        </w:rPr>
      </w:pPr>
    </w:p>
    <w:tbl>
      <w:tblPr>
        <w:tblStyle w:val="TableGrid"/>
        <w:tblW w:w="10265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6935"/>
      </w:tblGrid>
      <w:tr w:rsidR="00753400" w:rsidRPr="006951E0" w:rsidTr="008C58B5">
        <w:tc>
          <w:tcPr>
            <w:tcW w:w="3330" w:type="dxa"/>
          </w:tcPr>
          <w:p w:rsidR="00753400" w:rsidRPr="006951E0" w:rsidRDefault="00EC4D9D" w:rsidP="00680E64">
            <w:pPr>
              <w:pStyle w:val="CHUIN"/>
              <w:jc w:val="center"/>
              <w:rPr>
                <w:b w:val="0"/>
                <w:color w:val="auto"/>
                <w:sz w:val="27"/>
                <w:szCs w:val="27"/>
              </w:rPr>
            </w:pPr>
            <w:r>
              <w:rPr>
                <w:b w:val="0"/>
                <w:color w:val="auto"/>
                <w:sz w:val="27"/>
                <w:szCs w:val="27"/>
              </w:rPr>
              <w:t>Chủ đầu tư</w:t>
            </w:r>
          </w:p>
          <w:p w:rsidR="00753400" w:rsidRPr="006951E0" w:rsidRDefault="00753400" w:rsidP="00680E64">
            <w:pPr>
              <w:pStyle w:val="CHUIN"/>
              <w:jc w:val="center"/>
              <w:rPr>
                <w:color w:val="auto"/>
              </w:rPr>
            </w:pPr>
            <w:r w:rsidRPr="006951E0">
              <w:rPr>
                <w:color w:val="auto"/>
                <w:sz w:val="27"/>
                <w:szCs w:val="27"/>
              </w:rPr>
              <w:t xml:space="preserve">UBND </w:t>
            </w:r>
            <w:r w:rsidR="00EC4D9D">
              <w:rPr>
                <w:color w:val="auto"/>
                <w:sz w:val="27"/>
                <w:szCs w:val="27"/>
              </w:rPr>
              <w:t>huyện Cẩm Mỹ</w:t>
            </w:r>
          </w:p>
        </w:tc>
        <w:tc>
          <w:tcPr>
            <w:tcW w:w="6935" w:type="dxa"/>
          </w:tcPr>
          <w:p w:rsidR="00753400" w:rsidRPr="006951E0" w:rsidRDefault="00E83D2A" w:rsidP="00680E64">
            <w:pPr>
              <w:pStyle w:val="CHUIN"/>
              <w:jc w:val="center"/>
              <w:rPr>
                <w:b w:val="0"/>
                <w:color w:val="auto"/>
                <w:sz w:val="27"/>
                <w:szCs w:val="27"/>
              </w:rPr>
            </w:pPr>
            <w:r w:rsidRPr="006951E0">
              <w:rPr>
                <w:b w:val="0"/>
                <w:color w:val="auto"/>
                <w:sz w:val="27"/>
                <w:szCs w:val="27"/>
              </w:rPr>
              <w:t>Cơ quan lập quy hoạch</w:t>
            </w:r>
          </w:p>
          <w:p w:rsidR="00E83D2A" w:rsidRPr="006951E0" w:rsidRDefault="008C58B5" w:rsidP="00680E64">
            <w:pPr>
              <w:pStyle w:val="CHUIN"/>
              <w:jc w:val="center"/>
              <w:rPr>
                <w:color w:val="auto"/>
                <w:sz w:val="27"/>
                <w:szCs w:val="27"/>
              </w:rPr>
            </w:pPr>
            <w:r>
              <w:rPr>
                <w:color w:val="auto"/>
                <w:sz w:val="27"/>
                <w:szCs w:val="27"/>
              </w:rPr>
              <w:t>TT</w:t>
            </w:r>
            <w:r w:rsidR="00E83D2A" w:rsidRPr="006951E0">
              <w:rPr>
                <w:color w:val="auto"/>
                <w:sz w:val="27"/>
                <w:szCs w:val="27"/>
              </w:rPr>
              <w:t xml:space="preserve"> </w:t>
            </w:r>
            <w:r>
              <w:rPr>
                <w:color w:val="auto"/>
                <w:sz w:val="27"/>
                <w:szCs w:val="27"/>
              </w:rPr>
              <w:t xml:space="preserve">Tư vấn - </w:t>
            </w:r>
            <w:r w:rsidR="00E83D2A" w:rsidRPr="006951E0">
              <w:rPr>
                <w:color w:val="auto"/>
                <w:sz w:val="27"/>
                <w:szCs w:val="27"/>
              </w:rPr>
              <w:t xml:space="preserve">Quy hoạch </w:t>
            </w:r>
            <w:r>
              <w:rPr>
                <w:color w:val="auto"/>
                <w:sz w:val="27"/>
                <w:szCs w:val="27"/>
              </w:rPr>
              <w:t>– Kiểm định XD</w:t>
            </w:r>
            <w:r w:rsidR="00E83D2A" w:rsidRPr="006951E0">
              <w:rPr>
                <w:color w:val="auto"/>
                <w:sz w:val="27"/>
                <w:szCs w:val="27"/>
              </w:rPr>
              <w:t xml:space="preserve"> Đồng Nai</w:t>
            </w:r>
          </w:p>
          <w:p w:rsidR="00E83D2A" w:rsidRPr="006951E0" w:rsidRDefault="00E83D2A" w:rsidP="00680E64">
            <w:pPr>
              <w:pStyle w:val="CHUIN"/>
              <w:jc w:val="center"/>
              <w:rPr>
                <w:color w:val="auto"/>
              </w:rPr>
            </w:pPr>
            <w:r w:rsidRPr="006951E0">
              <w:rPr>
                <w:color w:val="auto"/>
              </w:rPr>
              <w:t>Phó Giám đốc</w:t>
            </w:r>
          </w:p>
          <w:p w:rsidR="00E83D2A" w:rsidRPr="006951E0" w:rsidRDefault="00E83D2A" w:rsidP="00680E64">
            <w:pPr>
              <w:pStyle w:val="CHUIN"/>
              <w:jc w:val="center"/>
              <w:rPr>
                <w:color w:val="auto"/>
              </w:rPr>
            </w:pPr>
          </w:p>
          <w:p w:rsidR="00E83D2A" w:rsidRPr="006951E0" w:rsidRDefault="00E83D2A" w:rsidP="00680E64">
            <w:pPr>
              <w:pStyle w:val="CHUIN"/>
              <w:jc w:val="center"/>
              <w:rPr>
                <w:color w:val="auto"/>
              </w:rPr>
            </w:pPr>
          </w:p>
          <w:p w:rsidR="00E83D2A" w:rsidRPr="006951E0" w:rsidRDefault="00E83D2A" w:rsidP="00680E64">
            <w:pPr>
              <w:pStyle w:val="CHUIN"/>
              <w:jc w:val="center"/>
              <w:rPr>
                <w:color w:val="auto"/>
              </w:rPr>
            </w:pPr>
          </w:p>
          <w:p w:rsidR="00E83D2A" w:rsidRPr="006951E0" w:rsidRDefault="00E83D2A" w:rsidP="00680E64">
            <w:pPr>
              <w:pStyle w:val="CHUIN"/>
              <w:jc w:val="center"/>
              <w:rPr>
                <w:color w:val="auto"/>
              </w:rPr>
            </w:pPr>
          </w:p>
          <w:p w:rsidR="00E83D2A" w:rsidRPr="006951E0" w:rsidRDefault="00E83D2A" w:rsidP="00680E64">
            <w:pPr>
              <w:pStyle w:val="CHUIN"/>
              <w:jc w:val="center"/>
              <w:rPr>
                <w:color w:val="auto"/>
              </w:rPr>
            </w:pPr>
          </w:p>
          <w:p w:rsidR="00E83D2A" w:rsidRPr="006951E0" w:rsidRDefault="00E83D2A" w:rsidP="00680E64">
            <w:pPr>
              <w:pStyle w:val="CHUIN"/>
              <w:jc w:val="center"/>
              <w:rPr>
                <w:color w:val="auto"/>
              </w:rPr>
            </w:pPr>
            <w:r w:rsidRPr="006951E0">
              <w:rPr>
                <w:color w:val="auto"/>
              </w:rPr>
              <w:t>Ths.Kts. Trần Thanh Tùng</w:t>
            </w:r>
          </w:p>
        </w:tc>
      </w:tr>
    </w:tbl>
    <w:p w:rsidR="00753400" w:rsidRPr="006951E0" w:rsidRDefault="00753400" w:rsidP="00680E64">
      <w:pPr>
        <w:pStyle w:val="CHUIN"/>
        <w:jc w:val="center"/>
        <w:rPr>
          <w:b w:val="0"/>
          <w:color w:val="auto"/>
        </w:rPr>
      </w:pPr>
    </w:p>
    <w:tbl>
      <w:tblPr>
        <w:tblStyle w:val="TableGrid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130"/>
      </w:tblGrid>
      <w:tr w:rsidR="00E83D2A" w:rsidRPr="006951E0" w:rsidTr="00E83D2A">
        <w:tc>
          <w:tcPr>
            <w:tcW w:w="3960" w:type="dxa"/>
          </w:tcPr>
          <w:p w:rsidR="00E83D2A" w:rsidRPr="006951E0" w:rsidRDefault="00E83D2A" w:rsidP="00680E64">
            <w:pPr>
              <w:pStyle w:val="CHUIN"/>
              <w:jc w:val="center"/>
              <w:rPr>
                <w:b w:val="0"/>
                <w:color w:val="auto"/>
                <w:sz w:val="27"/>
                <w:szCs w:val="27"/>
              </w:rPr>
            </w:pPr>
            <w:r w:rsidRPr="006951E0">
              <w:rPr>
                <w:b w:val="0"/>
                <w:color w:val="auto"/>
                <w:sz w:val="27"/>
                <w:szCs w:val="27"/>
              </w:rPr>
              <w:t>Cơ quan thẩm định quy hoạch</w:t>
            </w:r>
          </w:p>
        </w:tc>
        <w:tc>
          <w:tcPr>
            <w:tcW w:w="5130" w:type="dxa"/>
          </w:tcPr>
          <w:p w:rsidR="00E83D2A" w:rsidRPr="006951E0" w:rsidRDefault="00E83D2A" w:rsidP="00680E64">
            <w:pPr>
              <w:pStyle w:val="CHUIN"/>
              <w:jc w:val="center"/>
              <w:rPr>
                <w:b w:val="0"/>
                <w:color w:val="auto"/>
                <w:sz w:val="27"/>
                <w:szCs w:val="27"/>
              </w:rPr>
            </w:pPr>
            <w:r w:rsidRPr="006951E0">
              <w:rPr>
                <w:b w:val="0"/>
                <w:color w:val="auto"/>
                <w:sz w:val="27"/>
                <w:szCs w:val="27"/>
              </w:rPr>
              <w:t>Cơ quan phê duyệt</w:t>
            </w:r>
          </w:p>
        </w:tc>
      </w:tr>
    </w:tbl>
    <w:p w:rsidR="00E83D2A" w:rsidRPr="006951E0" w:rsidRDefault="00E83D2A" w:rsidP="00680E64">
      <w:pPr>
        <w:pStyle w:val="CHUIN"/>
        <w:jc w:val="center"/>
        <w:rPr>
          <w:color w:val="auto"/>
        </w:rPr>
      </w:pPr>
    </w:p>
    <w:p w:rsidR="00753400" w:rsidRDefault="00753400" w:rsidP="00850541">
      <w:pPr>
        <w:keepNext w:val="0"/>
        <w:widowControl/>
        <w:spacing w:after="200" w:line="276" w:lineRule="auto"/>
        <w:jc w:val="left"/>
        <w:rPr>
          <w:color w:val="FF0000"/>
        </w:rPr>
      </w:pPr>
    </w:p>
    <w:p w:rsidR="008C58B5" w:rsidRDefault="008C58B5" w:rsidP="00850541">
      <w:pPr>
        <w:keepNext w:val="0"/>
        <w:widowControl/>
        <w:spacing w:after="200" w:line="276" w:lineRule="auto"/>
        <w:jc w:val="left"/>
        <w:rPr>
          <w:color w:val="FF0000"/>
        </w:rPr>
      </w:pPr>
    </w:p>
    <w:p w:rsidR="008C58B5" w:rsidRDefault="008C58B5" w:rsidP="00850541">
      <w:pPr>
        <w:keepNext w:val="0"/>
        <w:widowControl/>
        <w:spacing w:after="200" w:line="276" w:lineRule="auto"/>
        <w:jc w:val="left"/>
        <w:rPr>
          <w:color w:val="FF0000"/>
        </w:rPr>
      </w:pPr>
    </w:p>
    <w:p w:rsidR="008C58B5" w:rsidRDefault="008C58B5" w:rsidP="00850541">
      <w:pPr>
        <w:keepNext w:val="0"/>
        <w:widowControl/>
        <w:spacing w:after="200" w:line="276" w:lineRule="auto"/>
        <w:jc w:val="left"/>
        <w:rPr>
          <w:color w:val="FF0000"/>
        </w:rPr>
      </w:pPr>
      <w:bookmarkStart w:id="0" w:name="_GoBack"/>
      <w:bookmarkEnd w:id="0"/>
    </w:p>
    <w:sectPr w:rsidR="008C58B5" w:rsidSect="00850541">
      <w:headerReference w:type="default" r:id="rId8"/>
      <w:footerReference w:type="default" r:id="rId9"/>
      <w:pgSz w:w="11907" w:h="16840" w:code="9"/>
      <w:pgMar w:top="889" w:right="1134" w:bottom="1134" w:left="1701" w:header="284" w:footer="284" w:gutter="0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C64" w:rsidRDefault="00842C64" w:rsidP="00467E32">
      <w:pPr>
        <w:spacing w:line="240" w:lineRule="auto"/>
      </w:pPr>
      <w:r>
        <w:separator/>
      </w:r>
    </w:p>
  </w:endnote>
  <w:endnote w:type="continuationSeparator" w:id="0">
    <w:p w:rsidR="00842C64" w:rsidRDefault="00842C64" w:rsidP="00467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54" w:type="pct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507"/>
      <w:gridCol w:w="7482"/>
    </w:tblGrid>
    <w:tr w:rsidR="00C33753" w:rsidRPr="00C25AAD" w:rsidTr="00C33753">
      <w:trPr>
        <w:trHeight w:val="443"/>
      </w:trPr>
      <w:tc>
        <w:tcPr>
          <w:tcW w:w="554" w:type="pct"/>
          <w:shd w:val="clear" w:color="auto" w:fill="auto"/>
        </w:tcPr>
        <w:p w:rsidR="00C33753" w:rsidRPr="00C25AAD" w:rsidRDefault="00C33753" w:rsidP="00C33753">
          <w:pPr>
            <w:ind w:right="-37"/>
            <w:jc w:val="left"/>
            <w:rPr>
              <w:rFonts w:eastAsia="Batang"/>
              <w:sz w:val="14"/>
              <w:szCs w:val="14"/>
              <w:lang w:eastAsia="ko-KR"/>
            </w:rPr>
          </w:pPr>
          <w:r w:rsidRPr="00D00418">
            <w:rPr>
              <w:rFonts w:eastAsia="Batang"/>
              <w:noProof/>
              <w:sz w:val="14"/>
              <w:szCs w:val="14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290470</wp:posOffset>
                </wp:positionH>
                <wp:positionV relativeFrom="paragraph">
                  <wp:posOffset>56846</wp:posOffset>
                </wp:positionV>
                <wp:extent cx="604299" cy="278049"/>
                <wp:effectExtent l="0" t="0" r="5715" b="8255"/>
                <wp:wrapNone/>
                <wp:docPr id="1" name="Picture 1" descr="khung ten quy hoach-Model cop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khung ten quy hoach-Model cop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0224" cy="2853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753" w:type="pct"/>
          <w:shd w:val="clear" w:color="auto" w:fill="auto"/>
          <w:vAlign w:val="center"/>
        </w:tcPr>
        <w:p w:rsidR="00C33753" w:rsidRPr="00C33753" w:rsidRDefault="00C33753" w:rsidP="00C33753">
          <w:pPr>
            <w:jc w:val="left"/>
            <w:rPr>
              <w:rFonts w:eastAsia="Batang"/>
              <w:sz w:val="4"/>
              <w:szCs w:val="4"/>
              <w:lang w:eastAsia="ko-KR"/>
            </w:rPr>
          </w:pPr>
        </w:p>
        <w:p w:rsidR="00C33753" w:rsidRPr="00C25AAD" w:rsidRDefault="00C33753" w:rsidP="00C33753">
          <w:pPr>
            <w:jc w:val="left"/>
            <w:rPr>
              <w:rFonts w:eastAsia="Batang"/>
              <w:sz w:val="14"/>
              <w:szCs w:val="14"/>
              <w:lang w:eastAsia="ko-KR"/>
            </w:rPr>
          </w:pPr>
          <w:r w:rsidRPr="00C25AAD">
            <w:rPr>
              <w:rFonts w:eastAsia="Batang"/>
              <w:sz w:val="14"/>
              <w:szCs w:val="14"/>
              <w:lang w:eastAsia="ko-KR"/>
            </w:rPr>
            <w:t xml:space="preserve">TRUNG TÂM </w:t>
          </w:r>
          <w:r>
            <w:rPr>
              <w:rFonts w:eastAsia="Batang"/>
              <w:sz w:val="14"/>
              <w:szCs w:val="14"/>
              <w:lang w:eastAsia="ko-KR"/>
            </w:rPr>
            <w:t>TƯ VẤN-</w:t>
          </w:r>
          <w:r w:rsidRPr="00C25AAD">
            <w:rPr>
              <w:rFonts w:eastAsia="Batang"/>
              <w:sz w:val="14"/>
              <w:szCs w:val="14"/>
              <w:lang w:eastAsia="ko-KR"/>
            </w:rPr>
            <w:t>QUY HOẠCH</w:t>
          </w:r>
          <w:r>
            <w:rPr>
              <w:rFonts w:eastAsia="Batang"/>
              <w:sz w:val="14"/>
              <w:szCs w:val="14"/>
              <w:lang w:eastAsia="ko-KR"/>
            </w:rPr>
            <w:t>-KIỂM ĐỊNH</w:t>
          </w:r>
          <w:r w:rsidRPr="00C25AAD">
            <w:rPr>
              <w:rFonts w:eastAsia="Batang"/>
              <w:sz w:val="14"/>
              <w:szCs w:val="14"/>
              <w:lang w:eastAsia="ko-KR"/>
            </w:rPr>
            <w:t xml:space="preserve"> XÂY DỰNG ĐỒNG NAI</w:t>
          </w:r>
        </w:p>
        <w:p w:rsidR="00C33753" w:rsidRPr="00C25AAD" w:rsidRDefault="00C33753" w:rsidP="00C33753">
          <w:pPr>
            <w:jc w:val="left"/>
            <w:rPr>
              <w:rFonts w:eastAsia="Batang"/>
              <w:sz w:val="14"/>
              <w:szCs w:val="14"/>
              <w:lang w:eastAsia="ko-KR"/>
            </w:rPr>
          </w:pPr>
          <w:r w:rsidRPr="00C25AAD">
            <w:rPr>
              <w:rFonts w:eastAsia="Batang"/>
              <w:sz w:val="14"/>
              <w:szCs w:val="14"/>
              <w:lang w:eastAsia="ko-KR"/>
            </w:rPr>
            <w:t>Địa chỉ: 38 Phan Chu Trinh, P. Quang Vinh. TP. Biên Hòa</w:t>
          </w:r>
        </w:p>
      </w:tc>
    </w:tr>
  </w:tbl>
  <w:p w:rsidR="00B5148C" w:rsidRPr="004B20AA" w:rsidRDefault="00B5148C" w:rsidP="005744DB">
    <w:pPr>
      <w:pStyle w:val="Footer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C64" w:rsidRDefault="00842C64" w:rsidP="00467E32">
      <w:pPr>
        <w:spacing w:line="240" w:lineRule="auto"/>
      </w:pPr>
      <w:r>
        <w:separator/>
      </w:r>
    </w:p>
  </w:footnote>
  <w:footnote w:type="continuationSeparator" w:id="0">
    <w:p w:rsidR="00842C64" w:rsidRDefault="00842C64" w:rsidP="00467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850541" w:rsidTr="009E2C0B">
      <w:tc>
        <w:tcPr>
          <w:tcW w:w="4531" w:type="dxa"/>
        </w:tcPr>
        <w:p w:rsidR="00850541" w:rsidRDefault="00850541" w:rsidP="00850541">
          <w:pPr>
            <w:pStyle w:val="Header"/>
            <w:tabs>
              <w:tab w:val="clear" w:pos="4680"/>
              <w:tab w:val="clear" w:pos="9360"/>
              <w:tab w:val="center" w:pos="4536"/>
              <w:tab w:val="right" w:pos="9072"/>
            </w:tabs>
            <w:jc w:val="left"/>
          </w:pPr>
          <w:r>
            <w:t>UBND HUYỆN CẨM MỸ</w:t>
          </w:r>
        </w:p>
      </w:tc>
      <w:tc>
        <w:tcPr>
          <w:tcW w:w="4531" w:type="dxa"/>
        </w:tcPr>
        <w:p w:rsidR="00850541" w:rsidRDefault="00850541" w:rsidP="00850541">
          <w:pPr>
            <w:pStyle w:val="Header"/>
            <w:tabs>
              <w:tab w:val="clear" w:pos="4680"/>
              <w:tab w:val="clear" w:pos="9360"/>
              <w:tab w:val="center" w:pos="4536"/>
              <w:tab w:val="right" w:pos="9072"/>
            </w:tabs>
            <w:jc w:val="right"/>
          </w:pPr>
          <w:r>
            <w:t>ĐIỀU CHỈNH TỔNG THỂ QUY HOẠCH CHUNG TỶ LỆ 1/5000 ĐÔ THỊ LONG GIAO, HUYỆN CẨM MỸ</w:t>
          </w:r>
        </w:p>
      </w:tc>
    </w:tr>
  </w:tbl>
  <w:p w:rsidR="00850541" w:rsidRDefault="00850541" w:rsidP="00850541">
    <w:pPr>
      <w:pStyle w:val="Header"/>
      <w:pBdr>
        <w:top w:val="single" w:sz="4" w:space="1" w:color="auto"/>
      </w:pBdr>
      <w:tabs>
        <w:tab w:val="clear" w:pos="4680"/>
        <w:tab w:val="clear" w:pos="9360"/>
        <w:tab w:val="center" w:pos="4536"/>
        <w:tab w:val="right" w:pos="9072"/>
      </w:tabs>
    </w:pPr>
  </w:p>
  <w:p w:rsidR="00850541" w:rsidRPr="00850541" w:rsidRDefault="00850541" w:rsidP="008505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02EC"/>
    <w:multiLevelType w:val="hybridMultilevel"/>
    <w:tmpl w:val="98EC052E"/>
    <w:lvl w:ilvl="0" w:tplc="2E5496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52437"/>
    <w:multiLevelType w:val="hybridMultilevel"/>
    <w:tmpl w:val="FE522576"/>
    <w:lvl w:ilvl="0" w:tplc="7F7AE31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8612F41"/>
    <w:multiLevelType w:val="hybridMultilevel"/>
    <w:tmpl w:val="2676DEF8"/>
    <w:lvl w:ilvl="0" w:tplc="6CFC64A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B422F"/>
    <w:multiLevelType w:val="hybridMultilevel"/>
    <w:tmpl w:val="AF362B06"/>
    <w:lvl w:ilvl="0" w:tplc="6CFC64A8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691DEE"/>
    <w:multiLevelType w:val="hybridMultilevel"/>
    <w:tmpl w:val="ED96495E"/>
    <w:lvl w:ilvl="0" w:tplc="2E5496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DAB7C52"/>
    <w:multiLevelType w:val="hybridMultilevel"/>
    <w:tmpl w:val="70143A64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10EF4F82"/>
    <w:multiLevelType w:val="hybridMultilevel"/>
    <w:tmpl w:val="F16EBBCE"/>
    <w:styleLink w:val="baclist42"/>
    <w:lvl w:ilvl="0" w:tplc="F06ACA5A">
      <w:start w:val="1"/>
      <w:numFmt w:val="decimal"/>
      <w:lvlText w:val="(%1)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613487"/>
    <w:multiLevelType w:val="hybridMultilevel"/>
    <w:tmpl w:val="4BFC85A6"/>
    <w:lvl w:ilvl="0" w:tplc="A342B924">
      <w:numFmt w:val="bullet"/>
      <w:pStyle w:val="canhchu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B03DED"/>
    <w:multiLevelType w:val="multilevel"/>
    <w:tmpl w:val="671E857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1">
      <w:start w:val="1"/>
      <w:numFmt w:val="decimal"/>
      <w:suff w:val="space"/>
      <w:lvlText w:val="CHƯƠNG %2: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2">
      <w:start w:val="1"/>
      <w:numFmt w:val="decimal"/>
      <w:suff w:val="space"/>
      <w:lvlText w:val="%2.%3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3">
      <w:start w:val="1"/>
      <w:numFmt w:val="decimal"/>
      <w:suff w:val="space"/>
      <w:lvlText w:val="%2.%3.%4."/>
      <w:lvlJc w:val="left"/>
      <w:pPr>
        <w:ind w:left="0" w:firstLine="284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4">
      <w:start w:val="1"/>
      <w:numFmt w:val="decimal"/>
      <w:suff w:val="space"/>
      <w:lvlText w:val="%2.%3.%4.%5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</w:rPr>
    </w:lvl>
    <w:lvl w:ilvl="5">
      <w:start w:val="1"/>
      <w:numFmt w:val="lowerLetter"/>
      <w:suff w:val="space"/>
      <w:lvlText w:val="%6)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1B9715BF"/>
    <w:multiLevelType w:val="hybridMultilevel"/>
    <w:tmpl w:val="7BFABAB2"/>
    <w:lvl w:ilvl="0" w:tplc="99CC94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C70D2A"/>
    <w:multiLevelType w:val="multilevel"/>
    <w:tmpl w:val="1F123C46"/>
    <w:lvl w:ilvl="0">
      <w:start w:val="1"/>
      <w:numFmt w:val="upperRoman"/>
      <w:pStyle w:val="Heading1"/>
      <w:suff w:val="nothing"/>
      <w:lvlText w:val="CHƯƠNG %1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1">
      <w:start w:val="1"/>
      <w:numFmt w:val="upperRoman"/>
      <w:pStyle w:val="Heading2"/>
      <w:suff w:val="space"/>
      <w:lvlText w:val="%2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2">
      <w:start w:val="1"/>
      <w:numFmt w:val="decimal"/>
      <w:pStyle w:val="Heading3"/>
      <w:suff w:val="space"/>
      <w:lvlText w:val="%3."/>
      <w:lvlJc w:val="left"/>
      <w:pPr>
        <w:ind w:left="0" w:firstLine="284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3">
      <w:start w:val="1"/>
      <w:numFmt w:val="decimal"/>
      <w:pStyle w:val="Heading4"/>
      <w:suff w:val="space"/>
      <w:lvlText w:val="%3.%4."/>
      <w:lvlJc w:val="left"/>
      <w:pPr>
        <w:ind w:left="0" w:firstLine="567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4">
      <w:start w:val="1"/>
      <w:numFmt w:val="lowerLetter"/>
      <w:pStyle w:val="Heading5"/>
      <w:suff w:val="space"/>
      <w:lvlText w:val="%5."/>
      <w:lvlJc w:val="left"/>
      <w:pPr>
        <w:ind w:left="0" w:firstLine="851"/>
      </w:pPr>
      <w:rPr>
        <w:rFonts w:ascii="Times New Roman Bold" w:hAnsi="Times New Roman Bold" w:hint="default"/>
        <w:b/>
        <w:i w:val="0"/>
        <w:sz w:val="28"/>
      </w:rPr>
    </w:lvl>
    <w:lvl w:ilvl="5">
      <w:start w:val="1"/>
      <w:numFmt w:val="none"/>
      <w:pStyle w:val="Heading6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8"/>
      </w:rPr>
    </w:lvl>
    <w:lvl w:ilvl="6">
      <w:start w:val="1"/>
      <w:numFmt w:val="none"/>
      <w:pStyle w:val="Heading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42E87758"/>
    <w:multiLevelType w:val="multilevel"/>
    <w:tmpl w:val="0CA80C00"/>
    <w:lvl w:ilvl="0">
      <w:start w:val="1"/>
      <w:numFmt w:val="upperRoman"/>
      <w:suff w:val="nothing"/>
      <w:lvlText w:val="CHƯƠNG 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suff w:val="space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080" w:hanging="108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3.%4.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space"/>
      <w:lvlText w:val="%3.%4.%5."/>
      <w:lvlJc w:val="left"/>
      <w:pPr>
        <w:ind w:left="3393" w:hanging="123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Letter"/>
      <w:suff w:val="space"/>
      <w:lvlText w:val="(%6)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FFB06CB"/>
    <w:multiLevelType w:val="hybridMultilevel"/>
    <w:tmpl w:val="8E82A804"/>
    <w:lvl w:ilvl="0" w:tplc="6CFC64A8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34F4C07"/>
    <w:multiLevelType w:val="hybridMultilevel"/>
    <w:tmpl w:val="F764661E"/>
    <w:lvl w:ilvl="0" w:tplc="2E5496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A6A572A"/>
    <w:multiLevelType w:val="hybridMultilevel"/>
    <w:tmpl w:val="7E4CA9AA"/>
    <w:lvl w:ilvl="0" w:tplc="6CFC64A8">
      <w:start w:val="1"/>
      <w:numFmt w:val="bullet"/>
      <w:lvlText w:val="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46C43F6"/>
    <w:multiLevelType w:val="hybridMultilevel"/>
    <w:tmpl w:val="488222AA"/>
    <w:lvl w:ilvl="0" w:tplc="290AADC8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color w:val="auto"/>
      </w:rPr>
    </w:lvl>
    <w:lvl w:ilvl="1" w:tplc="1A689028">
      <w:start w:val="1"/>
      <w:numFmt w:val="lowerLetter"/>
      <w:lvlText w:val="%2)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 w15:restartNumberingAfterBreak="0">
    <w:nsid w:val="64A6030F"/>
    <w:multiLevelType w:val="hybridMultilevel"/>
    <w:tmpl w:val="2DB85E02"/>
    <w:lvl w:ilvl="0" w:tplc="6CFC64A8">
      <w:start w:val="1"/>
      <w:numFmt w:val="bullet"/>
      <w:lvlText w:val="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AA92D2B"/>
    <w:multiLevelType w:val="hybridMultilevel"/>
    <w:tmpl w:val="1C8CA4FC"/>
    <w:lvl w:ilvl="0" w:tplc="616C093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649CF"/>
    <w:multiLevelType w:val="hybridMultilevel"/>
    <w:tmpl w:val="9044EEF8"/>
    <w:lvl w:ilvl="0" w:tplc="45A8C12E">
      <w:start w:val="1"/>
      <w:numFmt w:val="lowerLetter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9" w15:restartNumberingAfterBreak="0">
    <w:nsid w:val="739F760E"/>
    <w:multiLevelType w:val="multilevel"/>
    <w:tmpl w:val="C1C2E69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1">
      <w:start w:val="1"/>
      <w:numFmt w:val="decimal"/>
      <w:suff w:val="space"/>
      <w:lvlText w:val="CHƯƠNG %2: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2">
      <w:start w:val="1"/>
      <w:numFmt w:val="decimal"/>
      <w:suff w:val="space"/>
      <w:lvlText w:val="%2.%3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8"/>
        <w:u w:val="none"/>
      </w:rPr>
    </w:lvl>
    <w:lvl w:ilvl="3">
      <w:start w:val="1"/>
      <w:numFmt w:val="decimal"/>
      <w:suff w:val="space"/>
      <w:lvlText w:val="%2.%3.%4."/>
      <w:lvlJc w:val="left"/>
      <w:pPr>
        <w:ind w:left="0" w:firstLine="284"/>
      </w:pPr>
      <w:rPr>
        <w:rFonts w:ascii="Times New Roman" w:hAnsi="Times New Roman" w:hint="default"/>
        <w:b w:val="0"/>
        <w:i w:val="0"/>
        <w:color w:val="auto"/>
        <w:sz w:val="28"/>
        <w:u w:val="none"/>
      </w:rPr>
    </w:lvl>
    <w:lvl w:ilvl="4">
      <w:start w:val="1"/>
      <w:numFmt w:val="decimal"/>
      <w:suff w:val="space"/>
      <w:lvlText w:val="%2.%3.%4.%5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78DD7EFD"/>
    <w:multiLevelType w:val="hybridMultilevel"/>
    <w:tmpl w:val="F19CA790"/>
    <w:lvl w:ilvl="0" w:tplc="2E5496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D3074F4"/>
    <w:multiLevelType w:val="hybridMultilevel"/>
    <w:tmpl w:val="53266E7C"/>
    <w:lvl w:ilvl="0" w:tplc="616C0936">
      <w:start w:val="1"/>
      <w:numFmt w:val="bullet"/>
      <w:lvlText w:val="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ascii="Times New Roman Bold" w:hAnsi="Times New Roman Bold" w:hint="default"/>
          <w:b/>
          <w:i w:val="0"/>
          <w:color w:val="auto"/>
          <w:sz w:val="28"/>
          <w:u w:val="none"/>
        </w:rPr>
      </w:lvl>
    </w:lvlOverride>
    <w:lvlOverride w:ilvl="1">
      <w:lvl w:ilvl="1">
        <w:start w:val="1"/>
        <w:numFmt w:val="decimal"/>
        <w:suff w:val="space"/>
        <w:lvlText w:val="CHƯƠNG %2:"/>
        <w:lvlJc w:val="left"/>
        <w:pPr>
          <w:ind w:left="0" w:firstLine="0"/>
        </w:pPr>
        <w:rPr>
          <w:rFonts w:ascii="Times New Roman Bold" w:hAnsi="Times New Roman Bold" w:hint="default"/>
          <w:b/>
          <w:i w:val="0"/>
          <w:color w:val="auto"/>
          <w:sz w:val="28"/>
          <w:u w:val="none"/>
        </w:rPr>
      </w:lvl>
    </w:lvlOverride>
    <w:lvlOverride w:ilvl="2">
      <w:lvl w:ilvl="2">
        <w:start w:val="1"/>
        <w:numFmt w:val="decimal"/>
        <w:suff w:val="space"/>
        <w:lvlText w:val="%3.%2."/>
        <w:lvlJc w:val="left"/>
        <w:pPr>
          <w:ind w:left="0" w:firstLine="284"/>
        </w:pPr>
        <w:rPr>
          <w:rFonts w:ascii="Times New Roman Bold" w:hAnsi="Times New Roman Bold" w:hint="default"/>
          <w:b/>
          <w:i w:val="0"/>
          <w:color w:val="auto"/>
          <w:sz w:val="28"/>
          <w:u w:val="none"/>
        </w:rPr>
      </w:lvl>
    </w:lvlOverride>
    <w:lvlOverride w:ilvl="3">
      <w:lvl w:ilvl="3">
        <w:start w:val="1"/>
        <w:numFmt w:val="decimal"/>
        <w:suff w:val="space"/>
        <w:lvlText w:val="%3.%2.%4"/>
        <w:lvlJc w:val="left"/>
        <w:pPr>
          <w:ind w:left="0" w:firstLine="567"/>
        </w:pPr>
        <w:rPr>
          <w:rFonts w:ascii="Times New Roman" w:hAnsi="Times New Roman" w:hint="default"/>
          <w:b w:val="0"/>
          <w:i w:val="0"/>
          <w:color w:val="auto"/>
          <w:sz w:val="28"/>
          <w:u w:val="none"/>
        </w:rPr>
      </w:lvl>
    </w:lvlOverride>
    <w:lvlOverride w:ilvl="4">
      <w:lvl w:ilvl="4">
        <w:start w:val="1"/>
        <w:numFmt w:val="lowerLetter"/>
        <w:suff w:val="space"/>
        <w:lvlText w:val="%5)"/>
        <w:lvlJc w:val="left"/>
        <w:pPr>
          <w:ind w:left="0" w:firstLine="851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140"/>
          </w:tabs>
          <w:ind w:left="41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680"/>
          </w:tabs>
          <w:ind w:left="468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580"/>
          </w:tabs>
          <w:ind w:left="558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120"/>
          </w:tabs>
          <w:ind w:left="6120" w:hanging="1800"/>
        </w:pPr>
        <w:rPr>
          <w:rFonts w:hint="default"/>
        </w:rPr>
      </w:lvl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17"/>
  </w:num>
  <w:num w:numId="9">
    <w:abstractNumId w:val="11"/>
  </w:num>
  <w:num w:numId="10">
    <w:abstractNumId w:val="6"/>
  </w:num>
  <w:num w:numId="11">
    <w:abstractNumId w:val="13"/>
  </w:num>
  <w:num w:numId="12">
    <w:abstractNumId w:val="1"/>
  </w:num>
  <w:num w:numId="13">
    <w:abstractNumId w:val="7"/>
  </w:num>
  <w:num w:numId="14">
    <w:abstractNumId w:val="15"/>
  </w:num>
  <w:num w:numId="15">
    <w:abstractNumId w:val="16"/>
  </w:num>
  <w:num w:numId="16">
    <w:abstractNumId w:val="20"/>
  </w:num>
  <w:num w:numId="17">
    <w:abstractNumId w:val="14"/>
  </w:num>
  <w:num w:numId="18">
    <w:abstractNumId w:val="0"/>
  </w:num>
  <w:num w:numId="19">
    <w:abstractNumId w:val="4"/>
  </w:num>
  <w:num w:numId="20">
    <w:abstractNumId w:val="3"/>
  </w:num>
  <w:num w:numId="21">
    <w:abstractNumId w:val="5"/>
  </w:num>
  <w:num w:numId="22">
    <w:abstractNumId w:val="2"/>
  </w:num>
  <w:num w:numId="23">
    <w:abstractNumId w:val="12"/>
  </w:num>
  <w:num w:numId="24">
    <w:abstractNumId w:val="21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9DA"/>
    <w:rsid w:val="00000F15"/>
    <w:rsid w:val="00006161"/>
    <w:rsid w:val="000111FA"/>
    <w:rsid w:val="00017A51"/>
    <w:rsid w:val="000247B5"/>
    <w:rsid w:val="00044C0A"/>
    <w:rsid w:val="0004530C"/>
    <w:rsid w:val="00055932"/>
    <w:rsid w:val="000654BB"/>
    <w:rsid w:val="00081C8C"/>
    <w:rsid w:val="00093EC0"/>
    <w:rsid w:val="000A64EE"/>
    <w:rsid w:val="000C4F95"/>
    <w:rsid w:val="000D412F"/>
    <w:rsid w:val="000F2DE9"/>
    <w:rsid w:val="001004AE"/>
    <w:rsid w:val="0010122D"/>
    <w:rsid w:val="00105017"/>
    <w:rsid w:val="00111961"/>
    <w:rsid w:val="00117B32"/>
    <w:rsid w:val="00123ABD"/>
    <w:rsid w:val="001259B1"/>
    <w:rsid w:val="00134369"/>
    <w:rsid w:val="00140763"/>
    <w:rsid w:val="00176383"/>
    <w:rsid w:val="00181BA7"/>
    <w:rsid w:val="00193AB0"/>
    <w:rsid w:val="001959FF"/>
    <w:rsid w:val="001A602D"/>
    <w:rsid w:val="001B5DBF"/>
    <w:rsid w:val="001D0F85"/>
    <w:rsid w:val="001D6806"/>
    <w:rsid w:val="001F3FDC"/>
    <w:rsid w:val="00202C32"/>
    <w:rsid w:val="002372DC"/>
    <w:rsid w:val="00280D27"/>
    <w:rsid w:val="00286336"/>
    <w:rsid w:val="00296042"/>
    <w:rsid w:val="002B4C4F"/>
    <w:rsid w:val="002B51D8"/>
    <w:rsid w:val="002C56EE"/>
    <w:rsid w:val="002D042B"/>
    <w:rsid w:val="002E2EEB"/>
    <w:rsid w:val="00304107"/>
    <w:rsid w:val="003227CE"/>
    <w:rsid w:val="00327314"/>
    <w:rsid w:val="00337259"/>
    <w:rsid w:val="00340D9D"/>
    <w:rsid w:val="00354FD2"/>
    <w:rsid w:val="00356F2E"/>
    <w:rsid w:val="00390559"/>
    <w:rsid w:val="003A1CF2"/>
    <w:rsid w:val="003A390E"/>
    <w:rsid w:val="003A3CA6"/>
    <w:rsid w:val="003A5896"/>
    <w:rsid w:val="003B4CF0"/>
    <w:rsid w:val="003C06ED"/>
    <w:rsid w:val="003C30C9"/>
    <w:rsid w:val="003C4332"/>
    <w:rsid w:val="003E43D9"/>
    <w:rsid w:val="003E793C"/>
    <w:rsid w:val="003F4E85"/>
    <w:rsid w:val="00403134"/>
    <w:rsid w:val="0041332E"/>
    <w:rsid w:val="00417348"/>
    <w:rsid w:val="00422DF0"/>
    <w:rsid w:val="00434531"/>
    <w:rsid w:val="0043681B"/>
    <w:rsid w:val="00442675"/>
    <w:rsid w:val="00460848"/>
    <w:rsid w:val="004657F1"/>
    <w:rsid w:val="00467E32"/>
    <w:rsid w:val="0047104E"/>
    <w:rsid w:val="004801BE"/>
    <w:rsid w:val="0049360B"/>
    <w:rsid w:val="00493E42"/>
    <w:rsid w:val="004A1223"/>
    <w:rsid w:val="004A158F"/>
    <w:rsid w:val="004B20AA"/>
    <w:rsid w:val="004D2BF6"/>
    <w:rsid w:val="004D703F"/>
    <w:rsid w:val="005006B2"/>
    <w:rsid w:val="0051404D"/>
    <w:rsid w:val="00525E0B"/>
    <w:rsid w:val="00534CB6"/>
    <w:rsid w:val="0053687B"/>
    <w:rsid w:val="00557647"/>
    <w:rsid w:val="005657CF"/>
    <w:rsid w:val="005744DB"/>
    <w:rsid w:val="00580688"/>
    <w:rsid w:val="00583E71"/>
    <w:rsid w:val="005A0597"/>
    <w:rsid w:val="005A08AA"/>
    <w:rsid w:val="005A493D"/>
    <w:rsid w:val="005A7B8A"/>
    <w:rsid w:val="005B4235"/>
    <w:rsid w:val="005C7E17"/>
    <w:rsid w:val="005E0FC8"/>
    <w:rsid w:val="005F1D2B"/>
    <w:rsid w:val="005F43C6"/>
    <w:rsid w:val="0060594B"/>
    <w:rsid w:val="0060675D"/>
    <w:rsid w:val="00614AFC"/>
    <w:rsid w:val="00623020"/>
    <w:rsid w:val="006271BC"/>
    <w:rsid w:val="00627721"/>
    <w:rsid w:val="00645B7E"/>
    <w:rsid w:val="006473C5"/>
    <w:rsid w:val="00680E64"/>
    <w:rsid w:val="006918C6"/>
    <w:rsid w:val="00692380"/>
    <w:rsid w:val="0069313E"/>
    <w:rsid w:val="006951E0"/>
    <w:rsid w:val="006A76DE"/>
    <w:rsid w:val="006B021E"/>
    <w:rsid w:val="006B2037"/>
    <w:rsid w:val="006B36F7"/>
    <w:rsid w:val="006B3F0A"/>
    <w:rsid w:val="006B411C"/>
    <w:rsid w:val="006C1405"/>
    <w:rsid w:val="006E2DFC"/>
    <w:rsid w:val="006F6453"/>
    <w:rsid w:val="00707621"/>
    <w:rsid w:val="00723826"/>
    <w:rsid w:val="00730854"/>
    <w:rsid w:val="00733275"/>
    <w:rsid w:val="00753400"/>
    <w:rsid w:val="007801B9"/>
    <w:rsid w:val="00787F44"/>
    <w:rsid w:val="007962F9"/>
    <w:rsid w:val="007A07D3"/>
    <w:rsid w:val="007B0E01"/>
    <w:rsid w:val="007B7FFA"/>
    <w:rsid w:val="007D4CFE"/>
    <w:rsid w:val="007E6C65"/>
    <w:rsid w:val="007F0829"/>
    <w:rsid w:val="007F10FC"/>
    <w:rsid w:val="007F66D3"/>
    <w:rsid w:val="007F6CD7"/>
    <w:rsid w:val="0081569E"/>
    <w:rsid w:val="00826A02"/>
    <w:rsid w:val="00835039"/>
    <w:rsid w:val="00842785"/>
    <w:rsid w:val="00842C64"/>
    <w:rsid w:val="00850541"/>
    <w:rsid w:val="00856521"/>
    <w:rsid w:val="008820CE"/>
    <w:rsid w:val="008922A5"/>
    <w:rsid w:val="00892966"/>
    <w:rsid w:val="00894296"/>
    <w:rsid w:val="008C58B5"/>
    <w:rsid w:val="008D2B7F"/>
    <w:rsid w:val="008E3867"/>
    <w:rsid w:val="008E65DC"/>
    <w:rsid w:val="008E70AB"/>
    <w:rsid w:val="008F5854"/>
    <w:rsid w:val="008F6EA2"/>
    <w:rsid w:val="00900251"/>
    <w:rsid w:val="00912AEB"/>
    <w:rsid w:val="0091372E"/>
    <w:rsid w:val="0092058F"/>
    <w:rsid w:val="00930208"/>
    <w:rsid w:val="009307AD"/>
    <w:rsid w:val="00946261"/>
    <w:rsid w:val="009557BD"/>
    <w:rsid w:val="00960B6C"/>
    <w:rsid w:val="00970A24"/>
    <w:rsid w:val="00973ED2"/>
    <w:rsid w:val="00977A97"/>
    <w:rsid w:val="00987884"/>
    <w:rsid w:val="00991A12"/>
    <w:rsid w:val="00991DCB"/>
    <w:rsid w:val="00993886"/>
    <w:rsid w:val="009A0D10"/>
    <w:rsid w:val="009A7351"/>
    <w:rsid w:val="009B0987"/>
    <w:rsid w:val="009B3B91"/>
    <w:rsid w:val="009C6F05"/>
    <w:rsid w:val="009C71EA"/>
    <w:rsid w:val="009F3D6E"/>
    <w:rsid w:val="00A05622"/>
    <w:rsid w:val="00A162BD"/>
    <w:rsid w:val="00A26F02"/>
    <w:rsid w:val="00A27317"/>
    <w:rsid w:val="00A504C7"/>
    <w:rsid w:val="00A50CE1"/>
    <w:rsid w:val="00A51C43"/>
    <w:rsid w:val="00A566D3"/>
    <w:rsid w:val="00A75808"/>
    <w:rsid w:val="00A77366"/>
    <w:rsid w:val="00A8728A"/>
    <w:rsid w:val="00A94629"/>
    <w:rsid w:val="00AA5C43"/>
    <w:rsid w:val="00AC08C6"/>
    <w:rsid w:val="00AD27C1"/>
    <w:rsid w:val="00AD2BAF"/>
    <w:rsid w:val="00AD4859"/>
    <w:rsid w:val="00AD6925"/>
    <w:rsid w:val="00AD79DA"/>
    <w:rsid w:val="00AE57F0"/>
    <w:rsid w:val="00AF62FB"/>
    <w:rsid w:val="00AF7DF6"/>
    <w:rsid w:val="00B10F20"/>
    <w:rsid w:val="00B16DAD"/>
    <w:rsid w:val="00B34040"/>
    <w:rsid w:val="00B347D1"/>
    <w:rsid w:val="00B361E8"/>
    <w:rsid w:val="00B46EFB"/>
    <w:rsid w:val="00B5148C"/>
    <w:rsid w:val="00B52552"/>
    <w:rsid w:val="00B53307"/>
    <w:rsid w:val="00B6233B"/>
    <w:rsid w:val="00B63439"/>
    <w:rsid w:val="00B6493D"/>
    <w:rsid w:val="00B65BE0"/>
    <w:rsid w:val="00B854FB"/>
    <w:rsid w:val="00BA04D5"/>
    <w:rsid w:val="00BA30D3"/>
    <w:rsid w:val="00BB02E7"/>
    <w:rsid w:val="00BB02ED"/>
    <w:rsid w:val="00BC56BC"/>
    <w:rsid w:val="00C007D4"/>
    <w:rsid w:val="00C03B9A"/>
    <w:rsid w:val="00C11DA2"/>
    <w:rsid w:val="00C155AA"/>
    <w:rsid w:val="00C253C1"/>
    <w:rsid w:val="00C33753"/>
    <w:rsid w:val="00C40106"/>
    <w:rsid w:val="00C51684"/>
    <w:rsid w:val="00C51785"/>
    <w:rsid w:val="00C64B81"/>
    <w:rsid w:val="00C7022D"/>
    <w:rsid w:val="00C7485E"/>
    <w:rsid w:val="00C74FD5"/>
    <w:rsid w:val="00C76711"/>
    <w:rsid w:val="00C8149D"/>
    <w:rsid w:val="00C81604"/>
    <w:rsid w:val="00C913A6"/>
    <w:rsid w:val="00C94F8B"/>
    <w:rsid w:val="00CA0BDA"/>
    <w:rsid w:val="00CA1783"/>
    <w:rsid w:val="00CA1854"/>
    <w:rsid w:val="00CB3DA1"/>
    <w:rsid w:val="00CC275D"/>
    <w:rsid w:val="00CC5D7E"/>
    <w:rsid w:val="00CC7046"/>
    <w:rsid w:val="00CC7614"/>
    <w:rsid w:val="00CD133E"/>
    <w:rsid w:val="00CD14FE"/>
    <w:rsid w:val="00CD4FA2"/>
    <w:rsid w:val="00D018F9"/>
    <w:rsid w:val="00D04A27"/>
    <w:rsid w:val="00D3495D"/>
    <w:rsid w:val="00D45228"/>
    <w:rsid w:val="00D47FE3"/>
    <w:rsid w:val="00D52C69"/>
    <w:rsid w:val="00D55629"/>
    <w:rsid w:val="00D61B90"/>
    <w:rsid w:val="00D701BC"/>
    <w:rsid w:val="00D76180"/>
    <w:rsid w:val="00D834E6"/>
    <w:rsid w:val="00D856A5"/>
    <w:rsid w:val="00DA0138"/>
    <w:rsid w:val="00DA4E43"/>
    <w:rsid w:val="00DB330E"/>
    <w:rsid w:val="00DB3536"/>
    <w:rsid w:val="00DC5F02"/>
    <w:rsid w:val="00DD1662"/>
    <w:rsid w:val="00DE1351"/>
    <w:rsid w:val="00DE4871"/>
    <w:rsid w:val="00E23AF8"/>
    <w:rsid w:val="00E2789C"/>
    <w:rsid w:val="00E5170F"/>
    <w:rsid w:val="00E55E72"/>
    <w:rsid w:val="00E612D9"/>
    <w:rsid w:val="00E63C23"/>
    <w:rsid w:val="00E669CC"/>
    <w:rsid w:val="00E67B09"/>
    <w:rsid w:val="00E83D2A"/>
    <w:rsid w:val="00E84908"/>
    <w:rsid w:val="00EB06E1"/>
    <w:rsid w:val="00EC4D9D"/>
    <w:rsid w:val="00EC61F2"/>
    <w:rsid w:val="00ED22DE"/>
    <w:rsid w:val="00EE176A"/>
    <w:rsid w:val="00EE5500"/>
    <w:rsid w:val="00EF6E42"/>
    <w:rsid w:val="00EF6EC2"/>
    <w:rsid w:val="00F378F6"/>
    <w:rsid w:val="00F629B8"/>
    <w:rsid w:val="00F725F7"/>
    <w:rsid w:val="00F86A93"/>
    <w:rsid w:val="00F914F3"/>
    <w:rsid w:val="00F95AC3"/>
    <w:rsid w:val="00FA18C5"/>
    <w:rsid w:val="00FB1632"/>
    <w:rsid w:val="00FB6D52"/>
    <w:rsid w:val="00FC193C"/>
    <w:rsid w:val="00FC367F"/>
    <w:rsid w:val="00FC4FE3"/>
    <w:rsid w:val="00FD4AEE"/>
    <w:rsid w:val="00FD63DF"/>
    <w:rsid w:val="00FE2EF8"/>
    <w:rsid w:val="00FF0EAB"/>
    <w:rsid w:val="00FF49F9"/>
    <w:rsid w:val="00FF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  <w14:docId w14:val="53C9D2B2"/>
  <w15:docId w15:val="{0356C6CB-E11C-4258-AC07-82F57AB3E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A158F"/>
    <w:pPr>
      <w:keepNext/>
      <w:widowControl w:val="0"/>
      <w:spacing w:after="0" w:line="360" w:lineRule="auto"/>
      <w:jc w:val="both"/>
    </w:pPr>
    <w:rPr>
      <w:rFonts w:ascii="Times New Roman" w:hAnsi="Times New Roman"/>
      <w:b/>
      <w:sz w:val="28"/>
    </w:rPr>
  </w:style>
  <w:style w:type="paragraph" w:styleId="Heading1">
    <w:name w:val="heading 1"/>
    <w:aliases w:val="DB"/>
    <w:basedOn w:val="Normal"/>
    <w:next w:val="Normal"/>
    <w:link w:val="Heading1Char"/>
    <w:uiPriority w:val="9"/>
    <w:qFormat/>
    <w:rsid w:val="004A158F"/>
    <w:pPr>
      <w:keepNext w:val="0"/>
      <w:numPr>
        <w:numId w:val="6"/>
      </w:numPr>
      <w:spacing w:before="40" w:after="40" w:line="240" w:lineRule="auto"/>
      <w:jc w:val="center"/>
      <w:outlineLvl w:val="0"/>
    </w:pPr>
    <w:rPr>
      <w:rFonts w:eastAsiaTheme="majorEastAsia" w:cstheme="majorBidi"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158F"/>
    <w:pPr>
      <w:keepNext w:val="0"/>
      <w:numPr>
        <w:ilvl w:val="1"/>
        <w:numId w:val="6"/>
      </w:numPr>
      <w:spacing w:before="40" w:after="40" w:line="240" w:lineRule="auto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158F"/>
    <w:pPr>
      <w:keepNext w:val="0"/>
      <w:numPr>
        <w:ilvl w:val="2"/>
        <w:numId w:val="6"/>
      </w:numPr>
      <w:spacing w:before="40" w:after="40" w:line="240" w:lineRule="auto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158F"/>
    <w:pPr>
      <w:keepNext w:val="0"/>
      <w:numPr>
        <w:ilvl w:val="3"/>
        <w:numId w:val="6"/>
      </w:numPr>
      <w:spacing w:before="40" w:after="40" w:line="240" w:lineRule="auto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158F"/>
    <w:pPr>
      <w:keepNext w:val="0"/>
      <w:numPr>
        <w:ilvl w:val="4"/>
        <w:numId w:val="6"/>
      </w:numPr>
      <w:spacing w:before="40" w:after="40" w:line="240" w:lineRule="auto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4A158F"/>
    <w:pPr>
      <w:keepLines/>
      <w:numPr>
        <w:ilvl w:val="5"/>
        <w:numId w:val="6"/>
      </w:numPr>
      <w:spacing w:before="40" w:after="40" w:line="240" w:lineRule="auto"/>
      <w:outlineLvl w:val="5"/>
    </w:pPr>
    <w:rPr>
      <w:rFonts w:eastAsiaTheme="majorEastAsia" w:cstheme="majorBidi"/>
      <w:b w:val="0"/>
    </w:rPr>
  </w:style>
  <w:style w:type="paragraph" w:styleId="Heading7">
    <w:name w:val="heading 7"/>
    <w:link w:val="Heading7Char"/>
    <w:uiPriority w:val="9"/>
    <w:unhideWhenUsed/>
    <w:rsid w:val="004A158F"/>
    <w:pPr>
      <w:numPr>
        <w:ilvl w:val="6"/>
        <w:numId w:val="6"/>
      </w:numPr>
      <w:spacing w:after="0" w:line="360" w:lineRule="auto"/>
      <w:jc w:val="both"/>
      <w:outlineLvl w:val="6"/>
    </w:pPr>
    <w:rPr>
      <w:rFonts w:ascii="Times New Roman" w:eastAsiaTheme="majorEastAsia" w:hAnsi="Times New Roman" w:cstheme="majorBidi"/>
      <w:bCs/>
      <w:sz w:val="28"/>
    </w:rPr>
  </w:style>
  <w:style w:type="paragraph" w:styleId="Heading8">
    <w:name w:val="heading 8"/>
    <w:link w:val="Heading8Char"/>
    <w:uiPriority w:val="9"/>
    <w:unhideWhenUsed/>
    <w:rsid w:val="004A158F"/>
    <w:pPr>
      <w:numPr>
        <w:ilvl w:val="7"/>
        <w:numId w:val="6"/>
      </w:numPr>
      <w:spacing w:after="0" w:line="360" w:lineRule="auto"/>
      <w:jc w:val="both"/>
      <w:outlineLvl w:val="7"/>
    </w:pPr>
    <w:rPr>
      <w:rFonts w:ascii="Times New Roman" w:eastAsiaTheme="majorEastAsia" w:hAnsi="Times New Roman" w:cstheme="majorBidi"/>
      <w:bCs/>
      <w:sz w:val="28"/>
    </w:rPr>
  </w:style>
  <w:style w:type="paragraph" w:styleId="Heading9">
    <w:name w:val="heading 9"/>
    <w:link w:val="Heading9Char"/>
    <w:uiPriority w:val="9"/>
    <w:unhideWhenUsed/>
    <w:rsid w:val="004A158F"/>
    <w:pPr>
      <w:keepLines/>
      <w:numPr>
        <w:ilvl w:val="8"/>
        <w:numId w:val="6"/>
      </w:numPr>
      <w:spacing w:before="40" w:after="0" w:line="360" w:lineRule="auto"/>
      <w:jc w:val="both"/>
      <w:outlineLvl w:val="8"/>
    </w:pPr>
    <w:rPr>
      <w:rFonts w:ascii="Times New Roman" w:eastAsiaTheme="majorEastAsia" w:hAnsi="Times New Roman" w:cstheme="majorBidi"/>
      <w:iCs/>
      <w:color w:val="272727" w:themeColor="text1" w:themeTint="D8"/>
      <w:sz w:val="2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B Char"/>
    <w:basedOn w:val="DefaultParagraphFont"/>
    <w:link w:val="Heading1"/>
    <w:uiPriority w:val="9"/>
    <w:rsid w:val="004A158F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A158F"/>
    <w:rPr>
      <w:rFonts w:ascii="Times New Roman" w:eastAsiaTheme="majorEastAsia" w:hAnsi="Times New Roman" w:cstheme="maj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158F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A158F"/>
    <w:rPr>
      <w:rFonts w:ascii="Times New Roman" w:eastAsiaTheme="majorEastAsia" w:hAnsi="Times New Roman" w:cstheme="majorBidi"/>
      <w:b/>
      <w:bCs/>
      <w:iCs/>
      <w:sz w:val="28"/>
    </w:rPr>
  </w:style>
  <w:style w:type="paragraph" w:customStyle="1" w:styleId="CHUIN">
    <w:name w:val="CHU IN"/>
    <w:qFormat/>
    <w:rsid w:val="004A158F"/>
    <w:pPr>
      <w:widowControl w:val="0"/>
      <w:spacing w:before="40" w:after="40" w:line="240" w:lineRule="auto"/>
      <w:jc w:val="both"/>
    </w:pPr>
    <w:rPr>
      <w:rFonts w:ascii="Times New Roman" w:eastAsiaTheme="majorEastAsia" w:hAnsi="Times New Roman" w:cstheme="majorBidi"/>
      <w:b/>
      <w:iCs/>
      <w:color w:val="272727" w:themeColor="text1" w:themeTint="D8"/>
      <w:sz w:val="28"/>
      <w:szCs w:val="21"/>
    </w:rPr>
  </w:style>
  <w:style w:type="paragraph" w:styleId="Caption">
    <w:name w:val="caption"/>
    <w:uiPriority w:val="35"/>
    <w:unhideWhenUsed/>
    <w:rsid w:val="004A158F"/>
    <w:pPr>
      <w:spacing w:after="0" w:line="360" w:lineRule="auto"/>
      <w:jc w:val="center"/>
    </w:pPr>
    <w:rPr>
      <w:rFonts w:ascii="Times New Roman" w:hAnsi="Times New Roman"/>
      <w:b/>
      <w:bCs/>
      <w:i/>
      <w:sz w:val="26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4A158F"/>
    <w:rPr>
      <w:rFonts w:ascii="Times New Roman" w:eastAsiaTheme="majorEastAsia" w:hAnsi="Times New Roman" w:cstheme="majorBidi"/>
      <w:b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4A158F"/>
    <w:rPr>
      <w:rFonts w:ascii="Times New Roman" w:eastAsiaTheme="majorEastAsia" w:hAnsi="Times New Roman" w:cstheme="majorBidi"/>
      <w:sz w:val="28"/>
    </w:rPr>
  </w:style>
  <w:style w:type="paragraph" w:styleId="Title">
    <w:name w:val="Title"/>
    <w:aliases w:val=" Char Char Char Char Char"/>
    <w:basedOn w:val="Normal"/>
    <w:next w:val="Normal"/>
    <w:link w:val="TitleChar"/>
    <w:uiPriority w:val="10"/>
    <w:rsid w:val="004A158F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 Char Char Char Char Char Char"/>
    <w:basedOn w:val="DefaultParagraphFont"/>
    <w:link w:val="Title"/>
    <w:uiPriority w:val="10"/>
    <w:rsid w:val="004A158F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Heading7Char">
    <w:name w:val="Heading 7 Char"/>
    <w:basedOn w:val="DefaultParagraphFont"/>
    <w:link w:val="Heading7"/>
    <w:uiPriority w:val="9"/>
    <w:rsid w:val="004A158F"/>
    <w:rPr>
      <w:rFonts w:ascii="Times New Roman" w:eastAsiaTheme="majorEastAsia" w:hAnsi="Times New Roman" w:cstheme="majorBidi"/>
      <w:bCs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4A158F"/>
    <w:rPr>
      <w:rFonts w:ascii="Times New Roman" w:eastAsiaTheme="majorEastAsia" w:hAnsi="Times New Roman" w:cstheme="majorBidi"/>
      <w:bCs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A158F"/>
    <w:rPr>
      <w:rFonts w:ascii="Times New Roman" w:eastAsiaTheme="majorEastAsia" w:hAnsi="Times New Roman" w:cstheme="majorBidi"/>
      <w:iCs/>
      <w:color w:val="272727" w:themeColor="text1" w:themeTint="D8"/>
      <w:sz w:val="28"/>
      <w:szCs w:val="21"/>
    </w:rPr>
  </w:style>
  <w:style w:type="paragraph" w:customStyle="1" w:styleId="Thongthuong">
    <w:name w:val="Thong thuong"/>
    <w:qFormat/>
    <w:rsid w:val="004A158F"/>
    <w:pPr>
      <w:widowControl w:val="0"/>
      <w:spacing w:before="40" w:after="40" w:line="240" w:lineRule="auto"/>
      <w:jc w:val="both"/>
    </w:pPr>
    <w:rPr>
      <w:rFonts w:ascii="Times New Roman" w:hAnsi="Times New Roman"/>
      <w:sz w:val="28"/>
    </w:rPr>
  </w:style>
  <w:style w:type="paragraph" w:customStyle="1" w:styleId="Noidung">
    <w:name w:val="Noi dung"/>
    <w:qFormat/>
    <w:rsid w:val="004A158F"/>
    <w:pPr>
      <w:widowControl w:val="0"/>
      <w:spacing w:before="40" w:after="40" w:line="240" w:lineRule="auto"/>
      <w:ind w:firstLine="567"/>
      <w:jc w:val="both"/>
    </w:pPr>
    <w:rPr>
      <w:rFonts w:ascii="Times New Roman" w:hAnsi="Times New Roman"/>
      <w:sz w:val="28"/>
    </w:rPr>
  </w:style>
  <w:style w:type="paragraph" w:customStyle="1" w:styleId="BangHinh">
    <w:name w:val="Bang Hinh"/>
    <w:qFormat/>
    <w:rsid w:val="004A158F"/>
    <w:pPr>
      <w:widowControl w:val="0"/>
      <w:spacing w:before="40" w:after="40" w:line="240" w:lineRule="auto"/>
      <w:jc w:val="center"/>
    </w:pPr>
    <w:rPr>
      <w:rFonts w:ascii="Times New Roman" w:hAnsi="Times New Roman"/>
      <w:i/>
      <w:sz w:val="26"/>
    </w:rPr>
  </w:style>
  <w:style w:type="paragraph" w:styleId="Header">
    <w:name w:val="header"/>
    <w:basedOn w:val="Normal"/>
    <w:next w:val="Normal"/>
    <w:link w:val="HeaderChar"/>
    <w:uiPriority w:val="99"/>
    <w:unhideWhenUsed/>
    <w:qFormat/>
    <w:rsid w:val="004A158F"/>
    <w:pPr>
      <w:keepNext w:val="0"/>
      <w:tabs>
        <w:tab w:val="center" w:pos="4680"/>
        <w:tab w:val="right" w:pos="9360"/>
      </w:tabs>
      <w:spacing w:before="40" w:after="40" w:line="240" w:lineRule="auto"/>
    </w:pPr>
    <w:rPr>
      <w:b w:val="0"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4A158F"/>
    <w:rPr>
      <w:rFonts w:ascii="Times New Roman" w:hAnsi="Times New Roman"/>
      <w:sz w:val="14"/>
    </w:rPr>
  </w:style>
  <w:style w:type="paragraph" w:styleId="Footer">
    <w:name w:val="footer"/>
    <w:basedOn w:val="Normal"/>
    <w:next w:val="Normal"/>
    <w:link w:val="FooterChar"/>
    <w:uiPriority w:val="99"/>
    <w:unhideWhenUsed/>
    <w:qFormat/>
    <w:rsid w:val="004A158F"/>
    <w:pPr>
      <w:keepNext w:val="0"/>
      <w:tabs>
        <w:tab w:val="center" w:pos="4680"/>
        <w:tab w:val="right" w:pos="9360"/>
      </w:tabs>
      <w:spacing w:before="40" w:after="40" w:line="240" w:lineRule="auto"/>
    </w:pPr>
    <w:rPr>
      <w:b w:val="0"/>
    </w:rPr>
  </w:style>
  <w:style w:type="character" w:customStyle="1" w:styleId="FooterChar">
    <w:name w:val="Footer Char"/>
    <w:basedOn w:val="DefaultParagraphFont"/>
    <w:link w:val="Footer"/>
    <w:uiPriority w:val="99"/>
    <w:rsid w:val="004A158F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unhideWhenUsed/>
    <w:rsid w:val="004A158F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</w:pPr>
    <w:rPr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284"/>
    </w:pPr>
    <w:rPr>
      <w:b w:val="0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567"/>
    </w:pPr>
    <w:rPr>
      <w:b w:val="0"/>
      <w:sz w:val="24"/>
    </w:rPr>
  </w:style>
  <w:style w:type="paragraph" w:styleId="TOC4">
    <w:name w:val="toc 4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851"/>
    </w:pPr>
    <w:rPr>
      <w:b w:val="0"/>
      <w:sz w:val="24"/>
    </w:rPr>
  </w:style>
  <w:style w:type="paragraph" w:styleId="TOC5">
    <w:name w:val="toc 5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1134"/>
    </w:pPr>
    <w:rPr>
      <w:b w:val="0"/>
      <w:sz w:val="24"/>
    </w:rPr>
  </w:style>
  <w:style w:type="paragraph" w:styleId="TOC6">
    <w:name w:val="toc 6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1418"/>
    </w:pPr>
    <w:rPr>
      <w:b w:val="0"/>
      <w:sz w:val="24"/>
    </w:rPr>
  </w:style>
  <w:style w:type="paragraph" w:styleId="TOC7">
    <w:name w:val="toc 7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1701"/>
    </w:pPr>
    <w:rPr>
      <w:b w:val="0"/>
      <w:sz w:val="24"/>
    </w:rPr>
  </w:style>
  <w:style w:type="paragraph" w:styleId="TOC8">
    <w:name w:val="toc 8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1985"/>
    </w:pPr>
    <w:rPr>
      <w:b w:val="0"/>
      <w:sz w:val="24"/>
    </w:rPr>
  </w:style>
  <w:style w:type="paragraph" w:styleId="TOC9">
    <w:name w:val="toc 9"/>
    <w:basedOn w:val="Normal"/>
    <w:next w:val="Normal"/>
    <w:autoRedefine/>
    <w:uiPriority w:val="39"/>
    <w:unhideWhenUsed/>
    <w:rsid w:val="004A158F"/>
    <w:pPr>
      <w:keepNext w:val="0"/>
      <w:spacing w:before="40" w:after="40" w:line="240" w:lineRule="auto"/>
      <w:ind w:left="2268"/>
    </w:pPr>
    <w:rPr>
      <w:b w:val="0"/>
      <w:sz w:val="24"/>
    </w:rPr>
  </w:style>
  <w:style w:type="table" w:styleId="TableGrid">
    <w:name w:val="Table Grid"/>
    <w:basedOn w:val="TableNormal"/>
    <w:uiPriority w:val="59"/>
    <w:rsid w:val="004A15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rsid w:val="00680E64"/>
    <w:pPr>
      <w:ind w:left="720"/>
      <w:contextualSpacing/>
    </w:pPr>
  </w:style>
  <w:style w:type="numbering" w:customStyle="1" w:styleId="baclist42">
    <w:name w:val="baclist42"/>
    <w:basedOn w:val="NoList"/>
    <w:rsid w:val="00FC193C"/>
    <w:pPr>
      <w:numPr>
        <w:numId w:val="10"/>
      </w:numPr>
    </w:pPr>
  </w:style>
  <w:style w:type="paragraph" w:customStyle="1" w:styleId="1">
    <w:name w:val="1"/>
    <w:basedOn w:val="Normal"/>
    <w:rsid w:val="002E2EEB"/>
    <w:pPr>
      <w:keepNext w:val="0"/>
      <w:widowControl/>
      <w:spacing w:after="160" w:line="240" w:lineRule="exact"/>
      <w:jc w:val="left"/>
    </w:pPr>
    <w:rPr>
      <w:rFonts w:ascii="Verdana" w:eastAsia="Times New Roman" w:hAnsi="Verdana" w:cs="Times New Roman"/>
      <w:b w:val="0"/>
      <w:sz w:val="20"/>
      <w:szCs w:val="20"/>
    </w:rPr>
  </w:style>
  <w:style w:type="paragraph" w:styleId="BodyTextIndent3">
    <w:name w:val="Body Text Indent 3"/>
    <w:basedOn w:val="Normal"/>
    <w:link w:val="BodyTextIndent3Char"/>
    <w:rsid w:val="00977A97"/>
    <w:pPr>
      <w:keepNext w:val="0"/>
      <w:widowControl/>
      <w:spacing w:after="80" w:line="240" w:lineRule="auto"/>
      <w:ind w:firstLine="426"/>
    </w:pPr>
    <w:rPr>
      <w:rFonts w:eastAsia="Times New Roman" w:cs="Times New Roman"/>
      <w:b w:val="0"/>
      <w:position w:val="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77A97"/>
    <w:rPr>
      <w:rFonts w:ascii="Times New Roman" w:eastAsia="Times New Roman" w:hAnsi="Times New Roman" w:cs="Times New Roman"/>
      <w:position w:val="6"/>
      <w:sz w:val="28"/>
      <w:szCs w:val="20"/>
    </w:rPr>
  </w:style>
  <w:style w:type="paragraph" w:customStyle="1" w:styleId="CanhK">
    <w:name w:val="Canh K"/>
    <w:basedOn w:val="Normal"/>
    <w:link w:val="CanhKChar"/>
    <w:qFormat/>
    <w:rsid w:val="00977A97"/>
    <w:pPr>
      <w:keepNext w:val="0"/>
      <w:widowControl/>
      <w:spacing w:before="60" w:after="60" w:line="240" w:lineRule="auto"/>
      <w:ind w:firstLine="426"/>
    </w:pPr>
    <w:rPr>
      <w:rFonts w:eastAsia="Times New Roman" w:cs="Times New Roman"/>
      <w:b w:val="0"/>
      <w:szCs w:val="28"/>
    </w:rPr>
  </w:style>
  <w:style w:type="character" w:customStyle="1" w:styleId="CanhKChar">
    <w:name w:val="Canh K Char"/>
    <w:link w:val="CanhK"/>
    <w:rsid w:val="00977A97"/>
    <w:rPr>
      <w:rFonts w:ascii="Times New Roman" w:eastAsia="Times New Roman" w:hAnsi="Times New Roman" w:cs="Times New Roman"/>
      <w:sz w:val="28"/>
      <w:szCs w:val="28"/>
    </w:rPr>
  </w:style>
  <w:style w:type="paragraph" w:customStyle="1" w:styleId="canhchu">
    <w:name w:val="canh chu"/>
    <w:basedOn w:val="Normal"/>
    <w:link w:val="canhchuChar"/>
    <w:qFormat/>
    <w:rsid w:val="00E5170F"/>
    <w:pPr>
      <w:keepNext w:val="0"/>
      <w:widowControl/>
      <w:numPr>
        <w:numId w:val="13"/>
      </w:numPr>
      <w:tabs>
        <w:tab w:val="left" w:pos="567"/>
      </w:tabs>
      <w:spacing w:before="60" w:after="60" w:line="240" w:lineRule="auto"/>
    </w:pPr>
    <w:rPr>
      <w:rFonts w:eastAsia="Times New Roman" w:cs="Times New Roman"/>
      <w:b w:val="0"/>
      <w:szCs w:val="28"/>
    </w:rPr>
  </w:style>
  <w:style w:type="character" w:customStyle="1" w:styleId="canhchuChar">
    <w:name w:val="canh chu Char"/>
    <w:link w:val="canhchu"/>
    <w:rsid w:val="00E5170F"/>
    <w:rPr>
      <w:rFonts w:ascii="Times New Roman" w:eastAsia="Times New Roman" w:hAnsi="Times New Roman" w:cs="Times New Roman"/>
      <w:sz w:val="28"/>
      <w:szCs w:val="2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C4FE3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E55E72"/>
    <w:rPr>
      <w:i/>
      <w:iCs/>
    </w:rPr>
  </w:style>
  <w:style w:type="paragraph" w:customStyle="1" w:styleId="CharCharCharChar1">
    <w:name w:val="Char Char Char Char1"/>
    <w:basedOn w:val="Normal"/>
    <w:rsid w:val="00623020"/>
    <w:pPr>
      <w:keepNext w:val="0"/>
      <w:widowControl/>
      <w:spacing w:after="160" w:line="240" w:lineRule="exact"/>
      <w:jc w:val="left"/>
    </w:pPr>
    <w:rPr>
      <w:rFonts w:ascii="Verdana" w:eastAsia="Times New Roman" w:hAnsi="Verdana" w:cs="Times New Roman"/>
      <w:b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51D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1D8"/>
    <w:rPr>
      <w:rFonts w:ascii="Segoe UI" w:hAnsi="Segoe UI" w:cs="Segoe UI"/>
      <w:b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0675D"/>
    <w:pPr>
      <w:keepNext w:val="0"/>
      <w:widowControl/>
      <w:spacing w:before="100" w:beforeAutospacing="1" w:after="100" w:afterAutospacing="1" w:line="240" w:lineRule="auto"/>
      <w:jc w:val="left"/>
    </w:pPr>
    <w:rPr>
      <w:rFonts w:eastAsia="Times New Roman" w:cs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1.%20KTS%20PHUONG\03%20-%20Muc%20luc%20tu%20dong\MLTD%20-%20Kts%20Hoang%20Minh%20-%20%5bI%20-%201%20-%201.1%5d%20-%20Thuyet%20min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530D5-FE29-416D-A0B3-5A1548F2A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MLTD - Kts Hoang Minh - [I - 1 - 1.1] - Thuyet minh.dotx</Template>
  <TotalTime>14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2019-08-01T09:15:00Z</cp:lastPrinted>
  <dcterms:created xsi:type="dcterms:W3CDTF">2019-07-20T05:43:00Z</dcterms:created>
  <dcterms:modified xsi:type="dcterms:W3CDTF">2019-08-01T09:20:00Z</dcterms:modified>
</cp:coreProperties>
</file>